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70428" w14:textId="77777777" w:rsidR="00821C29" w:rsidRDefault="00821C29" w:rsidP="000A4449">
      <w:pPr>
        <w:jc w:val="center"/>
        <w:rPr>
          <w:b/>
          <w:bCs/>
        </w:rPr>
      </w:pPr>
      <w:r>
        <w:rPr>
          <w:b/>
          <w:bCs/>
        </w:rPr>
        <w:t>Agenda-Annual Business Meeting</w:t>
      </w:r>
    </w:p>
    <w:p w14:paraId="5A57312C" w14:textId="77777777" w:rsidR="00821C29" w:rsidRDefault="00821C29" w:rsidP="00821C29">
      <w:pPr>
        <w:jc w:val="center"/>
        <w:rPr>
          <w:b/>
          <w:bCs/>
        </w:rPr>
      </w:pPr>
      <w:r>
        <w:rPr>
          <w:b/>
          <w:bCs/>
        </w:rPr>
        <w:t>Libertarian Party of Lee County Meeting</w:t>
      </w:r>
    </w:p>
    <w:p w14:paraId="5E063921" w14:textId="0D608E23" w:rsidR="00821C29" w:rsidRDefault="00821C29" w:rsidP="00821C29">
      <w:pPr>
        <w:jc w:val="center"/>
        <w:rPr>
          <w:b/>
          <w:bCs/>
        </w:rPr>
      </w:pPr>
      <w:r>
        <w:rPr>
          <w:b/>
          <w:bCs/>
        </w:rPr>
        <w:t xml:space="preserve">Wednesday </w:t>
      </w:r>
      <w:r w:rsidR="00B25E97">
        <w:rPr>
          <w:b/>
          <w:bCs/>
        </w:rPr>
        <w:t>October 7</w:t>
      </w:r>
      <w:r w:rsidR="00B25E97" w:rsidRPr="00B25E97">
        <w:rPr>
          <w:b/>
          <w:bCs/>
          <w:vertAlign w:val="superscript"/>
        </w:rPr>
        <w:t>th</w:t>
      </w:r>
      <w:proofErr w:type="gramStart"/>
      <w:r w:rsidR="00B25E97">
        <w:rPr>
          <w:b/>
          <w:bCs/>
        </w:rPr>
        <w:t xml:space="preserve"> </w:t>
      </w:r>
      <w:r>
        <w:rPr>
          <w:b/>
          <w:bCs/>
        </w:rPr>
        <w:t>2026</w:t>
      </w:r>
      <w:proofErr w:type="gramEnd"/>
    </w:p>
    <w:p w14:paraId="2FCA8027" w14:textId="3B039809" w:rsidR="00821C29" w:rsidRDefault="00B25E97" w:rsidP="00821C29">
      <w:pPr>
        <w:jc w:val="center"/>
        <w:rPr>
          <w:b/>
          <w:bCs/>
        </w:rPr>
      </w:pPr>
      <w:r>
        <w:rPr>
          <w:b/>
          <w:bCs/>
        </w:rPr>
        <w:t>7</w:t>
      </w:r>
      <w:r w:rsidR="00821C29">
        <w:rPr>
          <w:b/>
          <w:bCs/>
        </w:rPr>
        <w:t xml:space="preserve"> PM Eastern</w:t>
      </w:r>
    </w:p>
    <w:p w14:paraId="06A337DB" w14:textId="77777777" w:rsidR="00821C29" w:rsidRDefault="00821C29" w:rsidP="00821C29"/>
    <w:p w14:paraId="3EA27E50" w14:textId="574CE9E6" w:rsidR="00821C29" w:rsidRDefault="00821C29" w:rsidP="000A4449">
      <w:pPr>
        <w:pStyle w:val="ListParagraph"/>
        <w:numPr>
          <w:ilvl w:val="0"/>
          <w:numId w:val="2"/>
        </w:numPr>
      </w:pPr>
      <w:r>
        <w:t xml:space="preserve">Call to order </w:t>
      </w:r>
    </w:p>
    <w:p w14:paraId="7AD48DEA" w14:textId="58F2DFC2" w:rsidR="00821C29" w:rsidRDefault="00821C29" w:rsidP="000A4449">
      <w:pPr>
        <w:pStyle w:val="ListParagraph"/>
        <w:numPr>
          <w:ilvl w:val="0"/>
          <w:numId w:val="2"/>
        </w:numPr>
      </w:pPr>
      <w:r>
        <w:t>Roll Call</w:t>
      </w:r>
      <w:r w:rsidR="00C37ABC">
        <w:t xml:space="preserve"> of current voting members</w:t>
      </w:r>
    </w:p>
    <w:p w14:paraId="050C3252" w14:textId="10B6B38C" w:rsidR="00821C29" w:rsidRDefault="00821C29" w:rsidP="000A4449">
      <w:pPr>
        <w:pStyle w:val="ListParagraph"/>
        <w:numPr>
          <w:ilvl w:val="0"/>
          <w:numId w:val="2"/>
        </w:numPr>
      </w:pPr>
      <w:r>
        <w:t>Determination of Quorum</w:t>
      </w:r>
    </w:p>
    <w:p w14:paraId="3FF31E20" w14:textId="66E2A4AB" w:rsidR="00821C29" w:rsidRDefault="00821C29" w:rsidP="000A4449">
      <w:pPr>
        <w:pStyle w:val="ListParagraph"/>
        <w:numPr>
          <w:ilvl w:val="0"/>
          <w:numId w:val="2"/>
        </w:numPr>
      </w:pPr>
      <w:r>
        <w:t xml:space="preserve">Approval of </w:t>
      </w:r>
      <w:r w:rsidR="000A4449">
        <w:t>Previous M</w:t>
      </w:r>
      <w:r>
        <w:t xml:space="preserve">inutes </w:t>
      </w:r>
    </w:p>
    <w:p w14:paraId="6CD77D26" w14:textId="7BA7B169" w:rsidR="00821C29" w:rsidRDefault="00821C29" w:rsidP="000A4449">
      <w:pPr>
        <w:pStyle w:val="ListParagraph"/>
        <w:numPr>
          <w:ilvl w:val="0"/>
          <w:numId w:val="2"/>
        </w:numPr>
      </w:pPr>
      <w:r w:rsidRPr="000A4449">
        <w:rPr>
          <w:rFonts w:ascii="Arial" w:hAnsi="Arial" w:cs="Arial"/>
        </w:rPr>
        <w:t>​</w:t>
      </w:r>
      <w:r>
        <w:t xml:space="preserve">Approval of Agenda </w:t>
      </w:r>
    </w:p>
    <w:p w14:paraId="0747E745" w14:textId="49E7D5B5" w:rsidR="00821C29" w:rsidRDefault="00821C29" w:rsidP="000A4449">
      <w:pPr>
        <w:pStyle w:val="ListParagraph"/>
        <w:numPr>
          <w:ilvl w:val="0"/>
          <w:numId w:val="2"/>
        </w:numPr>
      </w:pPr>
      <w:r>
        <w:t>Chair Report</w:t>
      </w:r>
    </w:p>
    <w:p w14:paraId="6C7FF610" w14:textId="330D98F8" w:rsidR="00821C29" w:rsidRDefault="00821C29" w:rsidP="000A4449">
      <w:pPr>
        <w:pStyle w:val="ListParagraph"/>
        <w:numPr>
          <w:ilvl w:val="0"/>
          <w:numId w:val="2"/>
        </w:numPr>
      </w:pPr>
      <w:r>
        <w:t>Vice Chair Report</w:t>
      </w:r>
    </w:p>
    <w:p w14:paraId="040FC644" w14:textId="1D5D418D" w:rsidR="00821C29" w:rsidRDefault="00821C29" w:rsidP="000A4449">
      <w:pPr>
        <w:pStyle w:val="ListParagraph"/>
        <w:numPr>
          <w:ilvl w:val="0"/>
          <w:numId w:val="2"/>
        </w:numPr>
      </w:pPr>
      <w:r>
        <w:t>Treasurer Repor</w:t>
      </w:r>
      <w:r w:rsidR="00B25E97">
        <w:t>t</w:t>
      </w:r>
    </w:p>
    <w:p w14:paraId="2506073B" w14:textId="0AADA623" w:rsidR="00B25E97" w:rsidRDefault="00B25E97" w:rsidP="00B25E97">
      <w:pPr>
        <w:pStyle w:val="ListParagraph"/>
      </w:pPr>
      <w:r>
        <w:t xml:space="preserve">Current bank balance - </w:t>
      </w:r>
    </w:p>
    <w:p w14:paraId="6BF47D5B" w14:textId="1D7A0F43" w:rsidR="00B25E97" w:rsidRDefault="00B25E97" w:rsidP="00B25E97">
      <w:pPr>
        <w:pStyle w:val="ListParagraph"/>
      </w:pPr>
      <w:r>
        <w:t xml:space="preserve">Current PayPal balance - </w:t>
      </w:r>
    </w:p>
    <w:p w14:paraId="6C35DB51" w14:textId="7E06D27B" w:rsidR="00821C29" w:rsidRDefault="00821C29" w:rsidP="000A4449">
      <w:pPr>
        <w:pStyle w:val="ListParagraph"/>
        <w:numPr>
          <w:ilvl w:val="0"/>
          <w:numId w:val="2"/>
        </w:numPr>
      </w:pPr>
      <w:r>
        <w:t>Secretary Report</w:t>
      </w:r>
    </w:p>
    <w:p w14:paraId="4C22FFA7" w14:textId="63223C01" w:rsidR="00821C29" w:rsidRDefault="00821C29" w:rsidP="000A4449">
      <w:pPr>
        <w:pStyle w:val="ListParagraph"/>
        <w:numPr>
          <w:ilvl w:val="0"/>
          <w:numId w:val="2"/>
        </w:numPr>
      </w:pPr>
      <w:r>
        <w:t>Region Rep Report</w:t>
      </w:r>
    </w:p>
    <w:p w14:paraId="78324639" w14:textId="77777777" w:rsidR="000A4449" w:rsidRDefault="000A4449" w:rsidP="000A4449">
      <w:pPr>
        <w:pStyle w:val="ListParagraph"/>
        <w:numPr>
          <w:ilvl w:val="0"/>
          <w:numId w:val="2"/>
        </w:numPr>
      </w:pPr>
      <w:r>
        <w:t>Old Business</w:t>
      </w:r>
    </w:p>
    <w:p w14:paraId="726B6EF2" w14:textId="6AC07A9F" w:rsidR="00B25E97" w:rsidRDefault="00B25E97" w:rsidP="00B25E97">
      <w:pPr>
        <w:ind w:left="720"/>
      </w:pPr>
      <w:r>
        <w:t>Candidate Forum Reports</w:t>
      </w:r>
    </w:p>
    <w:p w14:paraId="3572A51F" w14:textId="77777777" w:rsidR="00B25E97" w:rsidRDefault="00B25E97" w:rsidP="00B25E97">
      <w:pPr>
        <w:ind w:left="720"/>
      </w:pPr>
    </w:p>
    <w:p w14:paraId="3D6B3A84" w14:textId="4B37DDA5" w:rsidR="00B25E97" w:rsidRDefault="00B25E97" w:rsidP="00B25E97">
      <w:pPr>
        <w:ind w:left="720"/>
      </w:pPr>
      <w:r>
        <w:t>Mail Chimp Outreach Report</w:t>
      </w:r>
    </w:p>
    <w:p w14:paraId="45B60FFA" w14:textId="77777777" w:rsidR="00B25E97" w:rsidRDefault="00B25E97" w:rsidP="00B25E97">
      <w:pPr>
        <w:ind w:left="720"/>
      </w:pPr>
    </w:p>
    <w:p w14:paraId="6D0BC931" w14:textId="3CF6ABD6" w:rsidR="000A4449" w:rsidRDefault="000A4449" w:rsidP="000A4449">
      <w:pPr>
        <w:pStyle w:val="ListParagraph"/>
        <w:numPr>
          <w:ilvl w:val="0"/>
          <w:numId w:val="2"/>
        </w:numPr>
      </w:pPr>
      <w:r>
        <w:t>New Business</w:t>
      </w:r>
    </w:p>
    <w:p w14:paraId="5CEBAADF" w14:textId="550C1FF2" w:rsidR="00B25E97" w:rsidRDefault="00B25E97" w:rsidP="00B25E97">
      <w:pPr>
        <w:ind w:left="720"/>
      </w:pPr>
      <w:r>
        <w:t>Membership Contact Mailer</w:t>
      </w:r>
    </w:p>
    <w:p w14:paraId="0686A7E4" w14:textId="77777777" w:rsidR="00B25E97" w:rsidRDefault="00B25E97" w:rsidP="00B25E97">
      <w:pPr>
        <w:ind w:left="720"/>
      </w:pPr>
    </w:p>
    <w:p w14:paraId="14928A6E" w14:textId="596B4D16" w:rsidR="00B25E97" w:rsidRDefault="00B25E97" w:rsidP="00B25E97">
      <w:pPr>
        <w:ind w:left="720"/>
      </w:pPr>
      <w:r w:rsidRPr="00B25E97">
        <w:t>Southern Fresh Farms</w:t>
      </w:r>
      <w:r>
        <w:t xml:space="preserve"> Sunday Social Event</w:t>
      </w:r>
    </w:p>
    <w:p w14:paraId="24DE2DF0" w14:textId="77777777" w:rsidR="00B25E97" w:rsidRDefault="00B25E97" w:rsidP="00B25E97">
      <w:pPr>
        <w:ind w:left="720"/>
      </w:pPr>
    </w:p>
    <w:p w14:paraId="34C321FB" w14:textId="025F2258" w:rsidR="000A4449" w:rsidRDefault="000A4449" w:rsidP="000A4449">
      <w:pPr>
        <w:pStyle w:val="ListParagraph"/>
        <w:numPr>
          <w:ilvl w:val="0"/>
          <w:numId w:val="2"/>
        </w:numPr>
      </w:pPr>
      <w:r>
        <w:t>Announcements</w:t>
      </w:r>
    </w:p>
    <w:p w14:paraId="446FF427" w14:textId="3FB710C7" w:rsidR="000A4449" w:rsidRDefault="000A4449" w:rsidP="000A4449">
      <w:pPr>
        <w:pStyle w:val="ListParagraph"/>
        <w:numPr>
          <w:ilvl w:val="0"/>
          <w:numId w:val="2"/>
        </w:numPr>
      </w:pPr>
      <w:r>
        <w:t>Talks for the Good of the Order</w:t>
      </w:r>
    </w:p>
    <w:p w14:paraId="1B893441" w14:textId="3CFB79F1" w:rsidR="00821C29" w:rsidRDefault="00821C29" w:rsidP="000A4449">
      <w:pPr>
        <w:pStyle w:val="ListParagraph"/>
        <w:numPr>
          <w:ilvl w:val="0"/>
          <w:numId w:val="2"/>
        </w:numPr>
      </w:pPr>
      <w:r>
        <w:t>Adjournment</w:t>
      </w:r>
    </w:p>
    <w:p w14:paraId="79A66186" w14:textId="77777777" w:rsidR="00821C29" w:rsidRDefault="00821C29" w:rsidP="00821C29"/>
    <w:p w14:paraId="0D424456" w14:textId="77777777" w:rsidR="00EB79A1" w:rsidRDefault="00EB79A1"/>
    <w:sectPr w:rsidR="00EB79A1" w:rsidSect="000A44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1B98"/>
    <w:multiLevelType w:val="hybridMultilevel"/>
    <w:tmpl w:val="BA38A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2033A"/>
    <w:multiLevelType w:val="hybridMultilevel"/>
    <w:tmpl w:val="0EC4F4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945494">
    <w:abstractNumId w:val="0"/>
  </w:num>
  <w:num w:numId="2" w16cid:durableId="1304887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5C"/>
    <w:rsid w:val="00024A73"/>
    <w:rsid w:val="00053F16"/>
    <w:rsid w:val="000A4449"/>
    <w:rsid w:val="00121BCC"/>
    <w:rsid w:val="0043545C"/>
    <w:rsid w:val="00465F97"/>
    <w:rsid w:val="00821C29"/>
    <w:rsid w:val="0083485B"/>
    <w:rsid w:val="00937D90"/>
    <w:rsid w:val="00A92536"/>
    <w:rsid w:val="00B25E97"/>
    <w:rsid w:val="00C37ABC"/>
    <w:rsid w:val="00CE3404"/>
    <w:rsid w:val="00D8624C"/>
    <w:rsid w:val="00DD7DF0"/>
    <w:rsid w:val="00EB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D6BA9"/>
  <w15:chartTrackingRefBased/>
  <w15:docId w15:val="{9971E397-B1AF-4834-90B2-A4A7B811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C29"/>
    <w:rPr>
      <w:rFonts w:ascii="Aptos" w:eastAsia="Aptos" w:hAnsi="Aptos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4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4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4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4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4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4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4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4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4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4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4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4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5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4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35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 Couillard</dc:creator>
  <cp:keywords/>
  <dc:description/>
  <cp:lastModifiedBy>Koch, Matthew</cp:lastModifiedBy>
  <cp:revision>2</cp:revision>
  <cp:lastPrinted>2026-10-07T22:03:00Z</cp:lastPrinted>
  <dcterms:created xsi:type="dcterms:W3CDTF">2026-10-07T22:05:00Z</dcterms:created>
  <dcterms:modified xsi:type="dcterms:W3CDTF">2026-10-07T22:05:00Z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9000ae-3e9b-44a6-bcb7-e780e100a8d9_Enabled">
    <vt:lpwstr>true</vt:lpwstr>
  </property>
  <property fmtid="{D5CDD505-2E9C-101B-9397-08002B2CF9AE}" pid="3" name="MSIP_Label_dc9000ae-3e9b-44a6-bcb7-e780e100a8d9_SetDate">
    <vt:lpwstr>2026-10-07T22:05:58Z</vt:lpwstr>
  </property>
  <property fmtid="{D5CDD505-2E9C-101B-9397-08002B2CF9AE}" pid="4" name="MSIP_Label_dc9000ae-3e9b-44a6-bcb7-e780e100a8d9_Method">
    <vt:lpwstr>Standard</vt:lpwstr>
  </property>
  <property fmtid="{D5CDD505-2E9C-101B-9397-08002B2CF9AE}" pid="5" name="MSIP_Label_dc9000ae-3e9b-44a6-bcb7-e780e100a8d9_Name">
    <vt:lpwstr>General</vt:lpwstr>
  </property>
  <property fmtid="{D5CDD505-2E9C-101B-9397-08002B2CF9AE}" pid="6" name="MSIP_Label_dc9000ae-3e9b-44a6-bcb7-e780e100a8d9_SiteId">
    <vt:lpwstr>b7944855-1c04-4fee-8f07-749ae6f28735</vt:lpwstr>
  </property>
  <property fmtid="{D5CDD505-2E9C-101B-9397-08002B2CF9AE}" pid="7" name="MSIP_Label_dc9000ae-3e9b-44a6-bcb7-e780e100a8d9_ActionId">
    <vt:lpwstr>3e2301a1-87a3-4c1f-9347-7fe6f0ffa992</vt:lpwstr>
  </property>
  <property fmtid="{D5CDD505-2E9C-101B-9397-08002B2CF9AE}" pid="8" name="MSIP_Label_dc9000ae-3e9b-44a6-bcb7-e780e100a8d9_ContentBits">
    <vt:lpwstr>0</vt:lpwstr>
  </property>
  <property fmtid="{D5CDD505-2E9C-101B-9397-08002B2CF9AE}" pid="9" name="MSIP_Label_dc9000ae-3e9b-44a6-bcb7-e780e100a8d9_Tag">
    <vt:lpwstr>10, 3, 0, 1</vt:lpwstr>
  </property>
</Properties>
</file>